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4D0A" w14:textId="2699791A" w:rsidR="00B67D4E" w:rsidRPr="00B67D4E" w:rsidRDefault="00B67D4E" w:rsidP="00B67D4E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D465A1">
        <w:rPr>
          <w:rFonts w:ascii="Cambria" w:eastAsia="Times New Roman" w:hAnsi="Cambria" w:cs="Arial"/>
          <w:b/>
          <w:sz w:val="18"/>
          <w:szCs w:val="18"/>
          <w:lang w:eastAsia="pl-PL"/>
        </w:rPr>
        <w:t>15</w:t>
      </w: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68C7B0C3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A843E2" w:rsidRPr="00B15628">
        <w:rPr>
          <w:rFonts w:ascii="Cambria" w:hAnsi="Cambria" w:cs="Arial"/>
          <w:sz w:val="20"/>
          <w:szCs w:val="20"/>
        </w:rPr>
        <w:t xml:space="preserve">. </w:t>
      </w:r>
      <w:r w:rsidR="00E75AAB" w:rsidRPr="00E75AAB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V</w:t>
      </w:r>
      <w:r w:rsidR="00D465A1">
        <w:rPr>
          <w:rFonts w:ascii="Cambria" w:hAnsi="Cambria" w:cs="Calibri Light"/>
          <w:b/>
          <w:sz w:val="20"/>
          <w:szCs w:val="20"/>
        </w:rPr>
        <w:t>I</w:t>
      </w:r>
      <w:r w:rsidR="00E75AAB" w:rsidRPr="00E75AAB">
        <w:rPr>
          <w:rFonts w:ascii="Cambria" w:hAnsi="Cambria" w:cs="Calibri Light"/>
          <w:b/>
          <w:sz w:val="20"/>
          <w:szCs w:val="20"/>
        </w:rPr>
        <w:t xml:space="preserve"> w branży drogowej.”</w:t>
      </w:r>
      <w:r w:rsidR="00A843E2">
        <w:rPr>
          <w:rFonts w:ascii="Cambria" w:hAnsi="Cambria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465F8484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3E8EB95C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AC5D572" w14:textId="77777777" w:rsidR="00E75AAB" w:rsidRDefault="00E75AAB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34DF19B5" w14:textId="1B98AA31" w:rsidR="00E120C0" w:rsidRDefault="00E120C0" w:rsidP="00E75AAB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1269E" w14:textId="77777777" w:rsidR="008A164C" w:rsidRDefault="008A164C" w:rsidP="0038231F">
      <w:pPr>
        <w:spacing w:after="0" w:line="240" w:lineRule="auto"/>
      </w:pPr>
      <w:r>
        <w:separator/>
      </w:r>
    </w:p>
  </w:endnote>
  <w:endnote w:type="continuationSeparator" w:id="0">
    <w:p w14:paraId="18C55AA5" w14:textId="77777777" w:rsidR="008A164C" w:rsidRDefault="008A1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6CBF91A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7D4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0A43A" w14:textId="77777777" w:rsidR="008A164C" w:rsidRDefault="008A164C" w:rsidP="0038231F">
      <w:pPr>
        <w:spacing w:after="0" w:line="240" w:lineRule="auto"/>
      </w:pPr>
      <w:r>
        <w:separator/>
      </w:r>
    </w:p>
  </w:footnote>
  <w:footnote w:type="continuationSeparator" w:id="0">
    <w:p w14:paraId="1634A66E" w14:textId="77777777" w:rsidR="008A164C" w:rsidRDefault="008A16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41F39" w14:textId="7F5219C1" w:rsidR="00E75AAB" w:rsidRPr="00AE4540" w:rsidRDefault="00E75AAB" w:rsidP="00E75AAB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r w:rsidRPr="00AE4540">
      <w:rPr>
        <w:noProof/>
        <w:sz w:val="22"/>
        <w:szCs w:val="22"/>
      </w:rPr>
      <w:drawing>
        <wp:inline distT="0" distB="0" distL="0" distR="0" wp14:anchorId="27F82BC6" wp14:editId="633B91B8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EB4CE" w14:textId="77777777" w:rsidR="00E75AAB" w:rsidRPr="00AE4540" w:rsidRDefault="00E75AAB" w:rsidP="00E75AAB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64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7D4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0575C"/>
    <w:rsid w:val="00D34D9A"/>
    <w:rsid w:val="00D364B7"/>
    <w:rsid w:val="00D409DE"/>
    <w:rsid w:val="00D42C9B"/>
    <w:rsid w:val="00D45BC9"/>
    <w:rsid w:val="00D465A1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75AAB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8F1B5F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E75AA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4</cp:revision>
  <cp:lastPrinted>2021-02-24T10:42:00Z</cp:lastPrinted>
  <dcterms:created xsi:type="dcterms:W3CDTF">2021-04-14T18:23:00Z</dcterms:created>
  <dcterms:modified xsi:type="dcterms:W3CDTF">2021-07-02T08:43:00Z</dcterms:modified>
</cp:coreProperties>
</file>